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samolot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z samolotem to idealny wzór dla fanów podróży. Znajdziesz go na stronie wyjątkowego sklepu- lasoiejewellery.pl.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Bransoletka samolot jako symbol wolności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Ten niezwykły wzór dedykowany jest odkrywcą i osób czerpiących radość z podróżowania. Dowiedz się więcej o tym produkcie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bransoletkę z samolotem?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jest pełen miejsc, które tylko czekają na nasze odkrycie. Jeśli poszukujemy ozdoby, która będzie nam o tym przypominała i motywowała do działania to warto zapoznać się z ofertą sklepu z biżuterią La Soie Jewellery. Producent ten w swoim asortymencie posiada niezwykłą </w:t>
      </w:r>
      <w:r>
        <w:rPr>
          <w:rFonts w:ascii="calibri" w:hAnsi="calibri" w:eastAsia="calibri" w:cs="calibri"/>
          <w:sz w:val="24"/>
          <w:szCs w:val="24"/>
          <w:b/>
        </w:rPr>
        <w:t xml:space="preserve">bransoletkę samolot</w:t>
      </w:r>
      <w:r>
        <w:rPr>
          <w:rFonts w:ascii="calibri" w:hAnsi="calibri" w:eastAsia="calibri" w:cs="calibri"/>
          <w:sz w:val="24"/>
          <w:szCs w:val="24"/>
        </w:rPr>
        <w:t xml:space="preserve"> wykonaną z rodowanego srebra.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Bransoletka samolot jako prezent?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sprawić wyjątkowy prezent dla osoby kochającej odkrywanie nowych miejsc,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bransoletka samolot </w:t>
        </w:r>
      </w:hyperlink>
      <w:r>
        <w:rPr>
          <w:rFonts w:ascii="calibri" w:hAnsi="calibri" w:eastAsia="calibri" w:cs="calibri"/>
          <w:sz w:val="24"/>
          <w:szCs w:val="24"/>
        </w:rPr>
        <w:t xml:space="preserve">na pewno spełni jej oczekiwania. Ponadto sklep aktywnie wspiera schroniska dla bezdomnych zwierząt przekazując 15 % zysku ze sprzedaży wszystkich bransoletek, a także wybranych naszyjników. To piękny gest, a my za pomocą szybkich i łatwych zakupów online możemy wesprzeć tą wspaniała inicjatywę.</w:t>
      </w:r>
    </w:p>
    <w:p>
      <w:pPr>
        <w:jc w:val="center"/>
      </w:pPr>
      <w:r>
        <w:pict>
          <v:shape type="#_x0000_t75" style="width:900px; height:7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bransoletka z samolotem</w:t>
      </w:r>
      <w:r>
        <w:rPr>
          <w:rFonts w:ascii="calibri" w:hAnsi="calibri" w:eastAsia="calibri" w:cs="calibri"/>
          <w:sz w:val="24"/>
          <w:szCs w:val="24"/>
        </w:rPr>
        <w:t xml:space="preserve"> i ziemią oznacza się minimalizmem oraz dbałością o każdy detal. Zajrzyj na stronę La Soie i skorzystaj z atrakcyjnych cen, a także częstych promocji. Najlepsza biżuteria w najniższych cenach! Sprawdź sam i zamów już teraz.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asoiejewellery.pl/sklep/bransoletka-travel-2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2024-05-08T06:37:56+02:00</dcterms:created>
  <dcterms:modified xsi:type="dcterms:W3CDTF">2024-05-08T06:37:56+02:00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